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招聘需求表</w:t>
      </w:r>
    </w:p>
    <w:tbl>
      <w:tblPr>
        <w:tblStyle w:val="6"/>
        <w:tblW w:w="15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0"/>
        <w:gridCol w:w="1995"/>
        <w:gridCol w:w="1260"/>
        <w:gridCol w:w="6871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97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公司名称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岗位名称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需求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人数</w:t>
            </w:r>
          </w:p>
        </w:tc>
        <w:tc>
          <w:tcPr>
            <w:tcW w:w="687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工作经验要求</w:t>
            </w:r>
          </w:p>
        </w:tc>
        <w:tc>
          <w:tcPr>
            <w:tcW w:w="226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报名截止时间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一</w:t>
            </w:r>
            <w:r>
              <w:rPr>
                <w:rFonts w:ascii="黑体" w:hAnsi="黑体" w:eastAsia="黑体" w:cs="黑体"/>
                <w:b/>
                <w:sz w:val="32"/>
                <w:szCs w:val="32"/>
              </w:rPr>
              <w:t>、紧缺急需岗位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湖州市科技发展集团有限公司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总工程师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40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周岁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以下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1981年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月1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日以后出生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博士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学历，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较强的组织管理及协调能力，拥有中级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及以上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工程师职称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5年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以上工程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、规划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、建设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等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相关工作经验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优先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长期招聘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2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下属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子公司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行业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报告研究及分析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若干名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40周岁以下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1981年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月1日以后出生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，博士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学历，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经济类相关专业，有相关工作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经验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</w:rPr>
              <w:t>优先。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长期招聘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0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二、一般员工岗位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2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浙江泊月湾信息科技有限公司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投资开发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岗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年龄在35周岁以下（1986年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月1日以后出生）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全日制本科及以上学历，金融、财会、工程管理等相关专业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2年及以上投资相关工作经验，具有项目投资、尽调、投资全流程和项目退出等工作经历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具备良好的沟通能力和执行力。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2021年9月13日止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297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市场运营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岗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年龄在35周岁以下（1986年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月1日以后出生）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全日制本科及以上学历，市场运营等相关专业；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具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有2年以上软件营销工作经验；有较强的市场拓展和业务谈判能力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具有丰富的项目、渠道资源和行业人脉者优先考虑。</w:t>
            </w: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2021年9月13日止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175"/>
    <w:rsid w:val="00034FF0"/>
    <w:rsid w:val="0004224E"/>
    <w:rsid w:val="00094195"/>
    <w:rsid w:val="000A4C7A"/>
    <w:rsid w:val="000C65EF"/>
    <w:rsid w:val="000E7C18"/>
    <w:rsid w:val="00104914"/>
    <w:rsid w:val="001B7584"/>
    <w:rsid w:val="00244ED8"/>
    <w:rsid w:val="002A6181"/>
    <w:rsid w:val="002C1C43"/>
    <w:rsid w:val="003063AA"/>
    <w:rsid w:val="003208B1"/>
    <w:rsid w:val="00322D75"/>
    <w:rsid w:val="00361BA9"/>
    <w:rsid w:val="00366961"/>
    <w:rsid w:val="003E2AE1"/>
    <w:rsid w:val="00436B7C"/>
    <w:rsid w:val="00473A03"/>
    <w:rsid w:val="004A0CDE"/>
    <w:rsid w:val="004C1FD9"/>
    <w:rsid w:val="004E70A0"/>
    <w:rsid w:val="005026D5"/>
    <w:rsid w:val="00543E68"/>
    <w:rsid w:val="00564E4C"/>
    <w:rsid w:val="00573F1E"/>
    <w:rsid w:val="005B1897"/>
    <w:rsid w:val="005C79CD"/>
    <w:rsid w:val="005D0810"/>
    <w:rsid w:val="00616F80"/>
    <w:rsid w:val="00697642"/>
    <w:rsid w:val="006A56E5"/>
    <w:rsid w:val="006B3050"/>
    <w:rsid w:val="006D5EC4"/>
    <w:rsid w:val="00726A0D"/>
    <w:rsid w:val="0073655D"/>
    <w:rsid w:val="007575D4"/>
    <w:rsid w:val="00782C37"/>
    <w:rsid w:val="007E3561"/>
    <w:rsid w:val="00834851"/>
    <w:rsid w:val="00857645"/>
    <w:rsid w:val="008961E9"/>
    <w:rsid w:val="008D02CB"/>
    <w:rsid w:val="008D7823"/>
    <w:rsid w:val="008E50BE"/>
    <w:rsid w:val="008E5E5D"/>
    <w:rsid w:val="00981175"/>
    <w:rsid w:val="009E71E9"/>
    <w:rsid w:val="00A718EF"/>
    <w:rsid w:val="00AB4307"/>
    <w:rsid w:val="00AE1FE8"/>
    <w:rsid w:val="00B16A2D"/>
    <w:rsid w:val="00B20F4D"/>
    <w:rsid w:val="00B31ADF"/>
    <w:rsid w:val="00B50CD7"/>
    <w:rsid w:val="00B74DBE"/>
    <w:rsid w:val="00B861AB"/>
    <w:rsid w:val="00BA23CB"/>
    <w:rsid w:val="00BF1E12"/>
    <w:rsid w:val="00C016FE"/>
    <w:rsid w:val="00C16C83"/>
    <w:rsid w:val="00C22A22"/>
    <w:rsid w:val="00C74905"/>
    <w:rsid w:val="00C8461F"/>
    <w:rsid w:val="00D5155C"/>
    <w:rsid w:val="00D62C9C"/>
    <w:rsid w:val="00D905CE"/>
    <w:rsid w:val="00D94DD3"/>
    <w:rsid w:val="00DD4554"/>
    <w:rsid w:val="00E618D0"/>
    <w:rsid w:val="00E77FAD"/>
    <w:rsid w:val="00E80313"/>
    <w:rsid w:val="00EB3DE8"/>
    <w:rsid w:val="00EE2E95"/>
    <w:rsid w:val="00EE6F74"/>
    <w:rsid w:val="00EF77EA"/>
    <w:rsid w:val="00F00F2F"/>
    <w:rsid w:val="00F1795C"/>
    <w:rsid w:val="00F36159"/>
    <w:rsid w:val="00FD382A"/>
    <w:rsid w:val="044B0D62"/>
    <w:rsid w:val="04ED5C5E"/>
    <w:rsid w:val="05C779DF"/>
    <w:rsid w:val="076D6896"/>
    <w:rsid w:val="09BE7DCA"/>
    <w:rsid w:val="0D815CA4"/>
    <w:rsid w:val="110D4D6F"/>
    <w:rsid w:val="113078E2"/>
    <w:rsid w:val="115429CC"/>
    <w:rsid w:val="155F692C"/>
    <w:rsid w:val="15EA2A41"/>
    <w:rsid w:val="164D7422"/>
    <w:rsid w:val="16974047"/>
    <w:rsid w:val="17612913"/>
    <w:rsid w:val="18AC1068"/>
    <w:rsid w:val="1AB23833"/>
    <w:rsid w:val="1AF93D20"/>
    <w:rsid w:val="251B188A"/>
    <w:rsid w:val="26BF1A22"/>
    <w:rsid w:val="2CBD0720"/>
    <w:rsid w:val="2E6D5A83"/>
    <w:rsid w:val="2F7D206C"/>
    <w:rsid w:val="2FF37879"/>
    <w:rsid w:val="30146F68"/>
    <w:rsid w:val="30DD0FF6"/>
    <w:rsid w:val="325578EE"/>
    <w:rsid w:val="33B2583B"/>
    <w:rsid w:val="3D8F2477"/>
    <w:rsid w:val="3E212D5E"/>
    <w:rsid w:val="41DA312D"/>
    <w:rsid w:val="48917DB8"/>
    <w:rsid w:val="49D42F7C"/>
    <w:rsid w:val="53C24164"/>
    <w:rsid w:val="56B77F5B"/>
    <w:rsid w:val="56FB223E"/>
    <w:rsid w:val="5B2A74A9"/>
    <w:rsid w:val="5DF21923"/>
    <w:rsid w:val="64C95172"/>
    <w:rsid w:val="662B7F76"/>
    <w:rsid w:val="66C170AF"/>
    <w:rsid w:val="6E2E4AEE"/>
    <w:rsid w:val="766C2DBD"/>
    <w:rsid w:val="78353099"/>
    <w:rsid w:val="7D715EF5"/>
    <w:rsid w:val="7D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styleId="10">
    <w:name w:val="Hyperlink"/>
    <w:qFormat/>
    <w:uiPriority w:val="99"/>
    <w:rPr>
      <w:rFonts w:ascii="宋体" w:hAnsi="宋体" w:eastAsia="宋体" w:cs="Times New Roman"/>
      <w:color w:val="333333"/>
      <w:sz w:val="18"/>
      <w:szCs w:val="18"/>
      <w:u w:val="none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timestyle11731"/>
    <w:qFormat/>
    <w:uiPriority w:val="99"/>
    <w:rPr>
      <w:rFonts w:cs="Times New Roman"/>
      <w:sz w:val="18"/>
      <w:szCs w:val="18"/>
    </w:rPr>
  </w:style>
  <w:style w:type="character" w:customStyle="1" w:styleId="14">
    <w:name w:val="wb_content"/>
    <w:qFormat/>
    <w:uiPriority w:val="99"/>
    <w:rPr>
      <w:rFonts w:cs="Times New Roman"/>
    </w:rPr>
  </w:style>
  <w:style w:type="character" w:customStyle="1" w:styleId="15">
    <w:name w:val="批注框文本 Char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3</Pages>
  <Words>279</Words>
  <Characters>1593</Characters>
  <Lines>13</Lines>
  <Paragraphs>3</Paragraphs>
  <TotalTime>3</TotalTime>
  <ScaleCrop>false</ScaleCrop>
  <LinksUpToDate>false</LinksUpToDate>
  <CharactersWithSpaces>1869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2020-12-29T03:21:00Z</dcterms:created>
  <dc:creator>admin</dc:creator>
  <cp:lastModifiedBy>123</cp:lastModifiedBy>
  <cp:lastPrinted>2021-03-02T00:46:00Z</cp:lastPrinted>
  <dcterms:modified xsi:type="dcterms:W3CDTF">2021-09-03T07:39:56Z</dcterms:modified>
  <dc:title>市产业集团人员招聘需求计划表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C99029262BCC413AA3B0607A3EDFFA3B</vt:lpwstr>
  </property>
</Properties>
</file>